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60" w:rsidRPr="005B0CCA" w:rsidRDefault="004F1360" w:rsidP="004F13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4F1360" w:rsidRPr="005B0CCA" w:rsidRDefault="004F1360" w:rsidP="004F13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>«Детский сад № 95 «Росточек» г.Волжского Волгоградской области»</w:t>
      </w:r>
    </w:p>
    <w:p w:rsidR="004F1360" w:rsidRPr="005B0CCA" w:rsidRDefault="004F1360" w:rsidP="004F13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360" w:rsidRPr="005B0CCA" w:rsidRDefault="004F1360" w:rsidP="004F13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360" w:rsidRPr="005B0CCA" w:rsidRDefault="004F1360" w:rsidP="004F13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360" w:rsidRPr="005B0CCA" w:rsidRDefault="004F1360" w:rsidP="004F13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360" w:rsidRPr="005B0CCA" w:rsidRDefault="004F1360" w:rsidP="004F13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360" w:rsidRPr="005B0CCA" w:rsidRDefault="004F1360" w:rsidP="004F13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360" w:rsidRPr="005B0CCA" w:rsidRDefault="004F1360" w:rsidP="004F13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360" w:rsidRPr="005B0CCA" w:rsidRDefault="004F1360" w:rsidP="004F13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360" w:rsidRPr="005B0CCA" w:rsidRDefault="004F1360" w:rsidP="004F13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360" w:rsidRPr="005B0CCA" w:rsidRDefault="004F1360" w:rsidP="004F13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360" w:rsidRPr="005B0CCA" w:rsidRDefault="004F1360" w:rsidP="004F13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360" w:rsidRPr="005B0CCA" w:rsidRDefault="004F1360" w:rsidP="004F1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360" w:rsidRPr="005B0CCA" w:rsidRDefault="004F1360" w:rsidP="004F1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360" w:rsidRPr="005B0CCA" w:rsidRDefault="004F1360" w:rsidP="004B0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CCA">
        <w:rPr>
          <w:rFonts w:ascii="Times New Roman" w:eastAsia="Calibri" w:hAnsi="Times New Roman" w:cs="Times New Roman"/>
          <w:b/>
          <w:sz w:val="28"/>
          <w:szCs w:val="28"/>
        </w:rPr>
        <w:t>Консультация для родителей.</w:t>
      </w:r>
    </w:p>
    <w:p w:rsidR="004F1360" w:rsidRPr="00C47A7B" w:rsidRDefault="004F1360" w:rsidP="004B0472">
      <w:pPr>
        <w:spacing w:after="0" w:line="25" w:lineRule="atLeast"/>
        <w:ind w:left="3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C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0A623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47913">
        <w:rPr>
          <w:rStyle w:val="a3"/>
          <w:rFonts w:ascii="Times New Roman" w:hAnsi="Times New Roman" w:cs="Times New Roman"/>
          <w:color w:val="000000"/>
          <w:sz w:val="28"/>
          <w:szCs w:val="28"/>
        </w:rPr>
        <w:t>Зачем и почему рисуют наши дети?</w:t>
      </w:r>
      <w:r w:rsidRPr="005B0CC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F1360" w:rsidRPr="005B0CCA" w:rsidRDefault="004F1360" w:rsidP="004B0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1360" w:rsidRPr="005B0CCA" w:rsidRDefault="004F1360" w:rsidP="004B04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360" w:rsidRPr="005B0CCA" w:rsidRDefault="004F1360" w:rsidP="004B04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360" w:rsidRPr="005B0CCA" w:rsidRDefault="004F1360" w:rsidP="004B04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360" w:rsidRPr="005B0CCA" w:rsidRDefault="004F1360" w:rsidP="004F13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1360" w:rsidRPr="005B0CCA" w:rsidRDefault="004F1360" w:rsidP="004F13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1360" w:rsidRDefault="004F1360" w:rsidP="004F13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F1360" w:rsidRDefault="004F1360" w:rsidP="004F13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1360" w:rsidRDefault="004F1360" w:rsidP="004F13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1360" w:rsidRDefault="004F1360" w:rsidP="004F13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1360" w:rsidRDefault="004F1360" w:rsidP="004F13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1360" w:rsidRDefault="004F1360" w:rsidP="004F13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1360" w:rsidRDefault="004F1360" w:rsidP="004F13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1360" w:rsidRDefault="004F1360" w:rsidP="004F13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1360" w:rsidRDefault="004F1360" w:rsidP="004F13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1360" w:rsidRDefault="004F1360" w:rsidP="004F13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1360" w:rsidRDefault="004F1360" w:rsidP="004F13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1360" w:rsidRDefault="004F1360" w:rsidP="004F13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1360" w:rsidRDefault="004F1360" w:rsidP="004F13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1360" w:rsidRDefault="004F1360" w:rsidP="004F13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1360" w:rsidRPr="005B0CCA" w:rsidRDefault="004F1360" w:rsidP="004F136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Составила</w:t>
      </w:r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F1360" w:rsidRPr="005B0CCA" w:rsidRDefault="004F1360" w:rsidP="004F13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воспитатель высшей </w:t>
      </w:r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кв.категории                           </w:t>
      </w:r>
    </w:p>
    <w:p w:rsidR="004F1360" w:rsidRPr="005B0CCA" w:rsidRDefault="004F1360" w:rsidP="004F13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Васюкова Ольга Борисовна</w:t>
      </w:r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4F1360" w:rsidRPr="005B0CCA" w:rsidRDefault="004F1360" w:rsidP="004F13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1360" w:rsidRPr="005B0CCA" w:rsidRDefault="004F1360" w:rsidP="004F13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360" w:rsidRPr="005B0CCA" w:rsidRDefault="004F1360" w:rsidP="004F13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360" w:rsidRDefault="004F1360" w:rsidP="004F1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4F1360" w:rsidRDefault="004F1360" w:rsidP="004F1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1360" w:rsidRDefault="004F1360" w:rsidP="004F1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1360" w:rsidRDefault="004F1360" w:rsidP="004F1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1360" w:rsidRDefault="004F1360" w:rsidP="004F1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1360" w:rsidRPr="005B0CCA" w:rsidRDefault="004F1360" w:rsidP="004F1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Pr="005B0CCA">
        <w:rPr>
          <w:rFonts w:ascii="Times New Roman" w:eastAsia="Calibri" w:hAnsi="Times New Roman" w:cs="Times New Roman"/>
          <w:sz w:val="24"/>
          <w:szCs w:val="24"/>
        </w:rPr>
        <w:t>Волжский,</w:t>
      </w:r>
    </w:p>
    <w:p w:rsidR="004F1360" w:rsidRDefault="004F1360" w:rsidP="004F13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>декабрь, 2021</w:t>
      </w:r>
    </w:p>
    <w:p w:rsidR="004F1360" w:rsidRDefault="004F1360" w:rsidP="004F13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360" w:rsidRPr="00D47913" w:rsidRDefault="004F1360" w:rsidP="004F1360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</w:t>
      </w:r>
      <w:r w:rsidRPr="00D47913">
        <w:rPr>
          <w:rStyle w:val="a3"/>
          <w:rFonts w:ascii="Times New Roman" w:hAnsi="Times New Roman" w:cs="Times New Roman"/>
          <w:color w:val="000000"/>
          <w:sz w:val="28"/>
          <w:szCs w:val="28"/>
        </w:rPr>
        <w:t>Зачем и почему рисуют наши дети?</w:t>
      </w:r>
    </w:p>
    <w:p w:rsidR="004F1360" w:rsidRPr="00D47913" w:rsidRDefault="004F1360" w:rsidP="004F1360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47913">
        <w:rPr>
          <w:color w:val="000000"/>
          <w:sz w:val="28"/>
          <w:szCs w:val="28"/>
        </w:rPr>
        <w:t>Зачем и почему рисуют наши дети? Это – один из путей совершенствования организма. В начале жизни рисование развивает зрение и умение видеть. Ребенок усваивает понятия «вертикаль» и «горизонталь», отсюда линейность ранних детских рисунков. Затем он постигает формы, свойства материалов, постепенно осмысливает окружающее. Происходит это быстрее, чем накопление слов и ассоциаций, а рисование дает возможность в образной форме выразить то, что уже узнал малыш и что он не всегда может выразить словесно. Рисование не просто способствует развитию зрения, координации движений, речи, мышления, но и помогает ребенку упорядочить бурно усваиваемые знания, все более усложняющиеся представления о мире. Во врачебной практике существует лечение рисованием, живописью (изо-терапия). На детей изо-терапия действует особенно успешно, потому что рисование – естественная потребность ребенка. У него нет «комплекса неумения».</w:t>
      </w:r>
    </w:p>
    <w:p w:rsidR="004F1360" w:rsidRPr="00D47913" w:rsidRDefault="004F1360" w:rsidP="004F136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D47913">
        <w:rPr>
          <w:color w:val="000000"/>
          <w:sz w:val="28"/>
          <w:szCs w:val="28"/>
        </w:rPr>
        <w:t>С древних времен считается, что выдающийся талант – это, прежде всего наследственность, каприз природы. Когда нам говорят, что Моцарт дал свой первый концерт в возрасте трех лет или что Джон Стюарт Милл читал классическую литературу на латыни в этом же возрасте, большинство реагирует просто: «Конечно, он же гений».</w:t>
      </w:r>
    </w:p>
    <w:p w:rsidR="004F1360" w:rsidRPr="00D47913" w:rsidRDefault="004F1360" w:rsidP="004F136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D47913">
        <w:rPr>
          <w:color w:val="000000"/>
          <w:sz w:val="28"/>
          <w:szCs w:val="28"/>
        </w:rPr>
        <w:t>Однако подробный анализ ранних лет жизни Моцарта и Милла говорит о том, что ни Моцарт, ни Милл не были рождены гениями, их талант развивался максимально благодаря тому, что им с самого раннего детства создали благоприятные условия и дали прекрасное образование.</w:t>
      </w:r>
    </w:p>
    <w:p w:rsidR="004F1360" w:rsidRPr="00D47913" w:rsidRDefault="004F1360" w:rsidP="004F136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D47913">
        <w:rPr>
          <w:color w:val="000000"/>
          <w:sz w:val="28"/>
          <w:szCs w:val="28"/>
        </w:rPr>
        <w:t>Как помочь ребенку открыть себя наиболее полно? Как создать условия для динамики творческого роста и поддержать пытливое стремление ребенка узнать мир во всех его ярких красках и проявлениях? Именно эти вопросы и помогает решить изобразительная деятельность, один из самых простых, увлекательных и доступных способов развития ребенка.</w:t>
      </w:r>
    </w:p>
    <w:p w:rsidR="004F1360" w:rsidRPr="00D47913" w:rsidRDefault="004F1360" w:rsidP="004F136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47913">
        <w:rPr>
          <w:color w:val="000000"/>
          <w:sz w:val="28"/>
          <w:szCs w:val="28"/>
        </w:rPr>
        <w:t xml:space="preserve">Изобразительная деятельность является едва ли не самым интересным видом деятельности дошкольников. Она позволяет ребенку отразить в изобразительных образах свои впечатления об окружающем мире, выразить свое отношение к ним. Вместе с тем, изобразительная деятельность имеет неоценимое значение для всестороннего эстетического, нравственного, трудового и умственного развития детей. Наблюдение и выделение свойств предметов, которые предстоит передать в изображении (форма, строение, величина, цвет, расположение в пространстве), способствуют развитию у </w:t>
      </w:r>
      <w:r w:rsidRPr="00D47913">
        <w:rPr>
          <w:color w:val="000000"/>
          <w:sz w:val="28"/>
          <w:szCs w:val="28"/>
        </w:rPr>
        <w:lastRenderedPageBreak/>
        <w:t>детей чувства формы, цвета, ритма (компонентов эстетического чувства), психических процессов, воображения, фантазии, Что, в свою очередь, развивает творческие способности.</w:t>
      </w:r>
    </w:p>
    <w:p w:rsidR="004F1360" w:rsidRPr="00D47913" w:rsidRDefault="004F1360" w:rsidP="004F136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D47913">
        <w:rPr>
          <w:color w:val="000000"/>
          <w:sz w:val="28"/>
          <w:szCs w:val="28"/>
        </w:rPr>
        <w:t>Воображение ребенка развивается постепенно, по мере приобретения им реального жизненного опыта. Деятельность воображения формируется в детстве наиболее активно и полнее всего реализуется в играх, сочинительстве сказок, рисовании и других видах творчества.</w:t>
      </w:r>
    </w:p>
    <w:p w:rsidR="004F1360" w:rsidRPr="00D47913" w:rsidRDefault="004F1360" w:rsidP="004F136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D47913">
        <w:rPr>
          <w:color w:val="000000"/>
          <w:sz w:val="28"/>
          <w:szCs w:val="28"/>
        </w:rPr>
        <w:t>Рисовать ребенку так же необходимо, как и говорить. Вы спросите, почему? Под рукой наших детей возникают большеголовые друзья, синие деревья, красные горы, оранжевые верблюды, неописуемые животные. Малышам в это время не хватает жизненного опыта, но они интуитивно, то есть, повинуясь внутренней подсказке, личному впечатлению, отражают в рисунке свой мир, осознают себя в нем. Нарисовав событие, им потом легче рассказать о нем.</w:t>
      </w:r>
    </w:p>
    <w:p w:rsidR="004F1360" w:rsidRPr="00D47913" w:rsidRDefault="004F1360" w:rsidP="004F136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D47913">
        <w:rPr>
          <w:color w:val="000000"/>
          <w:sz w:val="28"/>
          <w:szCs w:val="28"/>
        </w:rPr>
        <w:t>Но, обучая ребенка рисованию, не следует переусердствовать. Не стоит постоянно заставлять ребенка рисовать. Необходимо создать у него положительную мотивацию к рисованию, желание быть творцом. Все дети любят рисовать, но творчество не может существовать под давлением и насилием. Ведь рисование для ребенка – это радостный, вдохновенный труд, к которому не надо принуждать, но очень важно стимулировать и поддерживать малыша, постепенно открывая перед ним новые возможности изобразительной деятельности.</w:t>
      </w:r>
    </w:p>
    <w:p w:rsidR="004F1360" w:rsidRPr="00D47913" w:rsidRDefault="004F1360" w:rsidP="004F136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Обобщая </w:t>
      </w:r>
      <w:r w:rsidRPr="00D47913">
        <w:rPr>
          <w:color w:val="000000"/>
          <w:sz w:val="28"/>
          <w:szCs w:val="28"/>
        </w:rPr>
        <w:t xml:space="preserve"> опыт работы с д</w:t>
      </w:r>
      <w:r>
        <w:rPr>
          <w:color w:val="000000"/>
          <w:sz w:val="28"/>
          <w:szCs w:val="28"/>
        </w:rPr>
        <w:t>етьми в этом направлении, можно с уверенностью сказать</w:t>
      </w:r>
      <w:r w:rsidRPr="00D47913">
        <w:rPr>
          <w:color w:val="000000"/>
          <w:sz w:val="28"/>
          <w:szCs w:val="28"/>
        </w:rPr>
        <w:t>, что наиболее интересными формами изобразительной деятельности для детей являются нетрадиционные техники рисования. Подобные 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 Оригинальное рисование раскрывает креативные возможности ребенка, позволяет почувствовать краски, их характер и настроение.</w:t>
      </w:r>
    </w:p>
    <w:p w:rsidR="004F1360" w:rsidRPr="00D47913" w:rsidRDefault="004F1360" w:rsidP="004F1360">
      <w:pPr>
        <w:pStyle w:val="a4"/>
        <w:shd w:val="clear" w:color="auto" w:fill="FFFFFF"/>
        <w:spacing w:before="0" w:beforeAutospacing="0" w:after="150" w:afterAutospacing="0" w:line="276" w:lineRule="auto"/>
        <w:ind w:firstLineChars="709" w:firstLine="1985"/>
        <w:jc w:val="both"/>
        <w:rPr>
          <w:color w:val="000000"/>
          <w:sz w:val="28"/>
          <w:szCs w:val="28"/>
        </w:rPr>
      </w:pPr>
      <w:r w:rsidRPr="00D47913">
        <w:rPr>
          <w:color w:val="000000"/>
          <w:sz w:val="28"/>
          <w:szCs w:val="28"/>
        </w:rPr>
        <w:t>К нетрадиционным техникам рисования относятся: метонимия, кляксография, рисование ладонью и пальцами, рисование по ткани, рисование различными крупами и т.д. И сейчас, я хочу рассказать вам о двух наиболее интересных, на мой взгляд, нетрадиционных техниках рисования:</w:t>
      </w:r>
      <w:r>
        <w:rPr>
          <w:color w:val="000000"/>
          <w:sz w:val="28"/>
          <w:szCs w:val="28"/>
        </w:rPr>
        <w:t xml:space="preserve">          - рисование по </w:t>
      </w:r>
      <w:r w:rsidRPr="00D47913">
        <w:rPr>
          <w:color w:val="000000"/>
          <w:sz w:val="28"/>
          <w:szCs w:val="28"/>
        </w:rPr>
        <w:t xml:space="preserve"> ткани,</w:t>
      </w:r>
    </w:p>
    <w:p w:rsidR="004F1360" w:rsidRPr="00D47913" w:rsidRDefault="004F1360" w:rsidP="004F1360">
      <w:pPr>
        <w:pStyle w:val="a4"/>
        <w:shd w:val="clear" w:color="auto" w:fill="FFFFFF"/>
        <w:spacing w:before="0" w:beforeAutospacing="0" w:after="150" w:afterAutospacing="0" w:line="276" w:lineRule="auto"/>
        <w:ind w:firstLineChars="709" w:firstLine="1985"/>
        <w:jc w:val="both"/>
        <w:rPr>
          <w:color w:val="000000"/>
          <w:sz w:val="28"/>
          <w:szCs w:val="28"/>
        </w:rPr>
      </w:pPr>
      <w:r w:rsidRPr="00D47913">
        <w:rPr>
          <w:color w:val="000000"/>
          <w:sz w:val="28"/>
          <w:szCs w:val="28"/>
        </w:rPr>
        <w:t>- рисование манкой.</w:t>
      </w:r>
    </w:p>
    <w:p w:rsidR="004F1360" w:rsidRPr="00D47913" w:rsidRDefault="004F1360" w:rsidP="004F1360">
      <w:pPr>
        <w:pStyle w:val="a4"/>
        <w:shd w:val="clear" w:color="auto" w:fill="FFFFFF"/>
        <w:spacing w:before="0" w:beforeAutospacing="0" w:after="150" w:afterAutospacing="0" w:line="276" w:lineRule="auto"/>
        <w:ind w:firstLineChars="709" w:firstLine="1985"/>
        <w:jc w:val="both"/>
        <w:rPr>
          <w:color w:val="000000"/>
          <w:sz w:val="28"/>
          <w:szCs w:val="28"/>
        </w:rPr>
      </w:pPr>
      <w:r w:rsidRPr="00D47913">
        <w:rPr>
          <w:color w:val="000000"/>
          <w:sz w:val="28"/>
          <w:szCs w:val="28"/>
        </w:rPr>
        <w:lastRenderedPageBreak/>
        <w:t>Техника рисования по рельефной ткани вызывает у детей интерес своей простотой выполнения и яркостью. Эту технику, как и любую другую, можно использовать на занятиях и в свободной деятельности детей. Так как она снижает агрессивность и тревожность; формирует зрительно-двигательную координацию; развивает психические процессы (внимание, восприятие, память, мышление и воображение); осязательное восприятие и творческие способности. Используя эту технику можно закрепить лексические темы, пополнить словарный запас детей.</w:t>
      </w:r>
    </w:p>
    <w:p w:rsidR="004F1360" w:rsidRPr="00D47913" w:rsidRDefault="004F1360" w:rsidP="004F136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47913">
        <w:rPr>
          <w:color w:val="000000"/>
          <w:sz w:val="28"/>
          <w:szCs w:val="28"/>
        </w:rPr>
        <w:t>Учить детей выполнять рисунки на ткани, можно начиная с 4-х лет. Занятие это воспитывает усидчивость, аккуратность, развивает творческие способности, внимание, сосредоточенность. Рисовать можно по шел</w:t>
      </w:r>
      <w:r>
        <w:rPr>
          <w:color w:val="000000"/>
          <w:sz w:val="28"/>
          <w:szCs w:val="28"/>
        </w:rPr>
        <w:t>ку, ситцу.</w:t>
      </w:r>
      <w:r w:rsidRPr="00D47913">
        <w:rPr>
          <w:color w:val="000000"/>
          <w:sz w:val="28"/>
          <w:szCs w:val="28"/>
        </w:rPr>
        <w:t xml:space="preserve"> По ситцу рисовать, лучше используя технику батик.</w:t>
      </w:r>
    </w:p>
    <w:p w:rsidR="004F1360" w:rsidRPr="00D47913" w:rsidRDefault="004F1360" w:rsidP="004F1360">
      <w:pPr>
        <w:pStyle w:val="a4"/>
        <w:shd w:val="clear" w:color="auto" w:fill="FFFFFF"/>
        <w:spacing w:before="0" w:beforeAutospacing="0" w:after="150" w:afterAutospacing="0" w:line="276" w:lineRule="auto"/>
        <w:ind w:firstLineChars="709" w:firstLine="1985"/>
        <w:jc w:val="both"/>
        <w:rPr>
          <w:color w:val="000000"/>
          <w:sz w:val="28"/>
          <w:szCs w:val="28"/>
        </w:rPr>
      </w:pPr>
      <w:r w:rsidRPr="00D47913">
        <w:rPr>
          <w:color w:val="000000"/>
          <w:sz w:val="28"/>
          <w:szCs w:val="28"/>
        </w:rPr>
        <w:t>Для выполнения рисунка по ткани требуется предварительная ее подготовка – ее нужно накрахмалить и еще в сыром виде отутюжить через бумагу. Можно использовать гуашь и специальные краски по ткани. Гуашь нужно развести до консистенции жидкой сметаны и наносить ее на ткань спичками, предварительно удалив серную головку. В процессе работы дети могут посчитать, сколько клеток нужно заполнить той или иной краской. Выполненная таким способом работа немного напоминает вышивку крестом.</w:t>
      </w:r>
    </w:p>
    <w:p w:rsidR="004F1360" w:rsidRPr="00D47913" w:rsidRDefault="004F1360" w:rsidP="004F1360">
      <w:pPr>
        <w:pStyle w:val="a4"/>
        <w:shd w:val="clear" w:color="auto" w:fill="FFFFFF"/>
        <w:spacing w:before="0" w:beforeAutospacing="0" w:after="150" w:afterAutospacing="0" w:line="276" w:lineRule="auto"/>
        <w:ind w:firstLineChars="709" w:firstLine="1985"/>
        <w:jc w:val="both"/>
        <w:rPr>
          <w:color w:val="000000"/>
          <w:sz w:val="28"/>
          <w:szCs w:val="28"/>
        </w:rPr>
      </w:pPr>
      <w:r w:rsidRPr="00D47913">
        <w:rPr>
          <w:color w:val="000000"/>
          <w:sz w:val="28"/>
          <w:szCs w:val="28"/>
        </w:rPr>
        <w:t>Техника работы с манкой также развивает творческие способности, тактильные ощущения, психические процессы и т.д. Для выполнения рисунка манкой требуется нарисовать на картоне рисунок, намазать его клеем, затем посыпать густым слоем манки. Лишнюю манку стряхнуть на тарелочку. А потом раскрасить рисунок красками. Используется гуашь или акварель. Выполненная таким образом работа напоминает рисунок из бархатной бумаги.</w:t>
      </w:r>
    </w:p>
    <w:p w:rsidR="004F1360" w:rsidRDefault="004F1360" w:rsidP="004F1360">
      <w:pPr>
        <w:pStyle w:val="a4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4F1360" w:rsidRPr="009963D3" w:rsidRDefault="004F1360" w:rsidP="004F1360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574D" w:rsidRDefault="004F1360" w:rsidP="004F1360">
      <w:r w:rsidRPr="009963D3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sectPr w:rsidR="00CB574D" w:rsidSect="00CB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F1360"/>
    <w:rsid w:val="004B0472"/>
    <w:rsid w:val="004F1360"/>
    <w:rsid w:val="00760D24"/>
    <w:rsid w:val="00CB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1360"/>
    <w:rPr>
      <w:b/>
      <w:bCs/>
    </w:rPr>
  </w:style>
  <w:style w:type="paragraph" w:styleId="a4">
    <w:name w:val="Normal (Web)"/>
    <w:basedOn w:val="a"/>
    <w:uiPriority w:val="99"/>
    <w:semiHidden/>
    <w:unhideWhenUsed/>
    <w:rsid w:val="004F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Windows User</cp:lastModifiedBy>
  <cp:revision>4</cp:revision>
  <dcterms:created xsi:type="dcterms:W3CDTF">2021-12-09T07:01:00Z</dcterms:created>
  <dcterms:modified xsi:type="dcterms:W3CDTF">2021-12-22T18:09:00Z</dcterms:modified>
</cp:coreProperties>
</file>